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1AC" w:rsidRDefault="00FF29C6" w:rsidP="006531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9C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Организация работы</w:t>
      </w:r>
      <w:r w:rsidR="003D2262" w:rsidRPr="003D2262">
        <w:rPr>
          <w:rFonts w:ascii="Times New Roman" w:hAnsi="Times New Roman" w:cs="Times New Roman"/>
          <w:b/>
          <w:sz w:val="24"/>
          <w:szCs w:val="24"/>
        </w:rPr>
        <w:t xml:space="preserve"> с </w:t>
      </w:r>
      <w:r w:rsidR="006531AC">
        <w:rPr>
          <w:rFonts w:ascii="Times New Roman" w:hAnsi="Times New Roman" w:cs="Times New Roman"/>
          <w:b/>
          <w:sz w:val="24"/>
          <w:szCs w:val="24"/>
        </w:rPr>
        <w:t>дошкольн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иками </w:t>
      </w:r>
      <w:r w:rsidR="006531AC">
        <w:rPr>
          <w:rFonts w:ascii="Times New Roman" w:hAnsi="Times New Roman" w:cs="Times New Roman"/>
          <w:b/>
          <w:sz w:val="24"/>
          <w:szCs w:val="24"/>
        </w:rPr>
        <w:t>по теме</w:t>
      </w:r>
    </w:p>
    <w:p w:rsidR="00806702" w:rsidRDefault="00806702" w:rsidP="00806702">
      <w:pPr>
        <w:pStyle w:val="c19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«Ознакомление детей с историей и современностью Самарской губернии»</w:t>
      </w:r>
    </w:p>
    <w:p w:rsidR="003F4133" w:rsidRPr="003F4133" w:rsidRDefault="003F4133" w:rsidP="003F4133">
      <w:pPr>
        <w:spacing w:after="0" w:line="240" w:lineRule="auto"/>
        <w:jc w:val="center"/>
        <w:rPr>
          <w:rFonts w:ascii="Times New Roman" w:hAnsi="Times New Roman" w:cs="Times New Roman"/>
          <w:b/>
          <w:sz w:val="8"/>
          <w:szCs w:val="8"/>
        </w:rPr>
      </w:pPr>
    </w:p>
    <w:p w:rsidR="003D2262" w:rsidRDefault="003D2262" w:rsidP="003F4133">
      <w:pPr>
        <w:pStyle w:val="a3"/>
        <w:spacing w:before="0" w:beforeAutospacing="0" w:after="0" w:afterAutospacing="0"/>
        <w:ind w:firstLine="708"/>
        <w:jc w:val="both"/>
      </w:pPr>
      <w:r w:rsidRPr="003D2262">
        <w:t xml:space="preserve">В современных условиях, когда происходят глубочайшие изменения в жизни общества, одним из центральных направлений работы с подрастающим поколением становится </w:t>
      </w:r>
      <w:r w:rsidRPr="008B2D4E">
        <w:t xml:space="preserve">патриотическое воспитание. Ребенок с первых лет жизни должен сердцем и душой полюбить свой родной край, культуру, испытывать чувство национальной гордости. Дошкольный возраст, по утверждению психологов - лучший период для формирования любви к малой родине. </w:t>
      </w:r>
    </w:p>
    <w:p w:rsidR="003F4133" w:rsidRDefault="003F4133" w:rsidP="003F4133">
      <w:pPr>
        <w:pStyle w:val="Default"/>
        <w:ind w:firstLine="708"/>
        <w:jc w:val="both"/>
        <w:rPr>
          <w:color w:val="auto"/>
        </w:rPr>
      </w:pPr>
      <w:r>
        <w:t>На начальном этапе работы по патриотическому в</w:t>
      </w:r>
      <w:r w:rsidR="006531AC">
        <w:t>оспитанию детей педагоги структурного подразделения</w:t>
      </w:r>
      <w:r>
        <w:t xml:space="preserve"> начали работу с того, что выявили степень сформированности у дошкольников нравственных чувств, знаний детей о семье, родно</w:t>
      </w:r>
      <w:r w:rsidR="00DE71B8">
        <w:t>м селе, районе, области, России</w:t>
      </w:r>
      <w:r>
        <w:rPr>
          <w:color w:val="auto"/>
        </w:rPr>
        <w:t xml:space="preserve">. Для этого был проведен первичный мониторинг, который обозначил проблему и противоречие. </w:t>
      </w:r>
    </w:p>
    <w:p w:rsidR="003F4133" w:rsidRDefault="003F4133" w:rsidP="003F4133">
      <w:pPr>
        <w:pStyle w:val="Default"/>
        <w:ind w:firstLine="708"/>
        <w:jc w:val="both"/>
        <w:rPr>
          <w:color w:val="auto"/>
        </w:rPr>
      </w:pPr>
      <w:r>
        <w:rPr>
          <w:color w:val="auto"/>
        </w:rPr>
        <w:t xml:space="preserve">После изучения и отбора необходимого содержания программно-методической базы, был составлен перспективный план работы </w:t>
      </w:r>
      <w:r w:rsidR="0075192E">
        <w:rPr>
          <w:color w:val="auto"/>
        </w:rPr>
        <w:t>с</w:t>
      </w:r>
      <w:r>
        <w:rPr>
          <w:color w:val="auto"/>
        </w:rPr>
        <w:t xml:space="preserve"> де</w:t>
      </w:r>
      <w:r w:rsidR="0075192E">
        <w:rPr>
          <w:color w:val="auto"/>
        </w:rPr>
        <w:t>тьми</w:t>
      </w:r>
      <w:r>
        <w:rPr>
          <w:color w:val="auto"/>
        </w:rPr>
        <w:t xml:space="preserve"> дошкольного возраста, определены формы и методы </w:t>
      </w:r>
      <w:r w:rsidR="0075192E">
        <w:rPr>
          <w:color w:val="auto"/>
        </w:rPr>
        <w:t>для достижения поставленной цели</w:t>
      </w:r>
      <w:r>
        <w:rPr>
          <w:color w:val="auto"/>
        </w:rPr>
        <w:t xml:space="preserve">. </w:t>
      </w:r>
    </w:p>
    <w:p w:rsidR="007B59AF" w:rsidRDefault="007B59AF" w:rsidP="007B59AF">
      <w:pPr>
        <w:pStyle w:val="a3"/>
        <w:spacing w:before="0" w:beforeAutospacing="0" w:after="0" w:afterAutospacing="0"/>
        <w:ind w:firstLine="708"/>
        <w:jc w:val="both"/>
      </w:pPr>
      <w:r>
        <w:t>Педагогические средства, исп</w:t>
      </w:r>
      <w:r w:rsidR="006531AC">
        <w:t>ользуемые в</w:t>
      </w:r>
      <w:r>
        <w:t xml:space="preserve"> работе</w:t>
      </w:r>
      <w:r w:rsidR="006531AC">
        <w:t xml:space="preserve"> с детьми</w:t>
      </w:r>
      <w:r>
        <w:t>:</w:t>
      </w:r>
    </w:p>
    <w:p w:rsidR="007B59AF" w:rsidRDefault="007B59AF" w:rsidP="007B59AF">
      <w:pPr>
        <w:pStyle w:val="a3"/>
        <w:spacing w:before="0" w:beforeAutospacing="0" w:after="0" w:afterAutospacing="0"/>
        <w:ind w:firstLine="708"/>
        <w:jc w:val="both"/>
      </w:pPr>
      <w:r w:rsidRPr="007B59AF">
        <w:rPr>
          <w:i/>
        </w:rPr>
        <w:t xml:space="preserve">1. </w:t>
      </w:r>
      <w:proofErr w:type="gramStart"/>
      <w:r w:rsidRPr="007B59AF">
        <w:rPr>
          <w:i/>
        </w:rPr>
        <w:t>Форма проведения:</w:t>
      </w:r>
      <w:r>
        <w:t xml:space="preserve"> занятия, экскурсии, целевые прогулки, развлечения, чтение художественных произведений, встречи с интересными людьми, дидактические игры, самостоятельная игровая деятельность.</w:t>
      </w:r>
      <w:proofErr w:type="gramEnd"/>
    </w:p>
    <w:p w:rsidR="007B59AF" w:rsidRDefault="007B59AF" w:rsidP="007B59AF">
      <w:pPr>
        <w:pStyle w:val="a3"/>
        <w:spacing w:before="0" w:beforeAutospacing="0" w:after="0" w:afterAutospacing="0"/>
        <w:ind w:firstLine="708"/>
        <w:jc w:val="both"/>
      </w:pPr>
      <w:r w:rsidRPr="007B59AF">
        <w:rPr>
          <w:i/>
        </w:rPr>
        <w:t>2. Форма организации:</w:t>
      </w:r>
      <w:r>
        <w:t xml:space="preserve"> коллективная, групповая, индивидуальная.</w:t>
      </w:r>
    </w:p>
    <w:p w:rsidR="007B59AF" w:rsidRPr="007B59AF" w:rsidRDefault="007B59AF" w:rsidP="007B59AF">
      <w:pPr>
        <w:pStyle w:val="a3"/>
        <w:spacing w:before="0" w:beforeAutospacing="0" w:after="0" w:afterAutospacing="0"/>
        <w:ind w:firstLine="708"/>
        <w:jc w:val="both"/>
        <w:rPr>
          <w:i/>
        </w:rPr>
      </w:pPr>
      <w:r w:rsidRPr="007B59AF">
        <w:rPr>
          <w:i/>
        </w:rPr>
        <w:t>3. Методы:</w:t>
      </w:r>
    </w:p>
    <w:p w:rsidR="007B59AF" w:rsidRDefault="007B59AF" w:rsidP="00DE71B8">
      <w:pPr>
        <w:pStyle w:val="a3"/>
        <w:spacing w:before="0" w:beforeAutospacing="0" w:after="0" w:afterAutospacing="0"/>
        <w:ind w:firstLine="708"/>
        <w:jc w:val="both"/>
      </w:pPr>
      <w:r>
        <w:t>- словесные - беседы, чтение художественной литературы, прослушивание аудио;</w:t>
      </w:r>
    </w:p>
    <w:p w:rsidR="007B59AF" w:rsidRDefault="007B59AF" w:rsidP="00DE71B8">
      <w:pPr>
        <w:pStyle w:val="a3"/>
        <w:spacing w:before="0" w:beforeAutospacing="0" w:after="0" w:afterAutospacing="0"/>
        <w:ind w:firstLine="708"/>
        <w:jc w:val="both"/>
      </w:pPr>
      <w:r>
        <w:t>- наглядные - экскурсии, рассматривание книг, иллюстраций, фотографий, наблюдения;</w:t>
      </w:r>
    </w:p>
    <w:p w:rsidR="007B59AF" w:rsidRDefault="007B59AF" w:rsidP="00DE71B8">
      <w:pPr>
        <w:pStyle w:val="a3"/>
        <w:spacing w:before="0" w:beforeAutospacing="0" w:after="0" w:afterAutospacing="0"/>
        <w:ind w:firstLine="708"/>
        <w:jc w:val="both"/>
      </w:pPr>
      <w:r>
        <w:t>- практические - дидактические игры, оформление альбома, изготовление поделок.</w:t>
      </w:r>
    </w:p>
    <w:p w:rsidR="0018232E" w:rsidRPr="008B2D4E" w:rsidRDefault="000A54EC" w:rsidP="0018232E">
      <w:pPr>
        <w:pStyle w:val="Default"/>
        <w:ind w:firstLine="708"/>
        <w:jc w:val="both"/>
      </w:pPr>
      <w:r>
        <w:rPr>
          <w:rStyle w:val="c2"/>
        </w:rPr>
        <w:t>Работ</w:t>
      </w:r>
      <w:r w:rsidR="0018232E">
        <w:rPr>
          <w:rStyle w:val="c2"/>
        </w:rPr>
        <w:t>у</w:t>
      </w:r>
      <w:r>
        <w:rPr>
          <w:rStyle w:val="c2"/>
        </w:rPr>
        <w:t xml:space="preserve"> по нравственно-патриотическому воспитанию детей в нашем учреждении проводим регулярно и системно.</w:t>
      </w:r>
      <w:r w:rsidR="0018232E">
        <w:rPr>
          <w:rStyle w:val="c2"/>
        </w:rPr>
        <w:t xml:space="preserve"> Большая роль отводится созданию в детском саду</w:t>
      </w:r>
      <w:r w:rsidR="002C2E62">
        <w:rPr>
          <w:rStyle w:val="c2"/>
        </w:rPr>
        <w:t xml:space="preserve"> </w:t>
      </w:r>
      <w:r w:rsidR="0018232E">
        <w:rPr>
          <w:rStyle w:val="c2"/>
        </w:rPr>
        <w:t xml:space="preserve">предметно-пространственной и развивающей среды. </w:t>
      </w:r>
      <w:proofErr w:type="gramStart"/>
      <w:r w:rsidR="002C2E62">
        <w:t>Для воспитанников во всех группах</w:t>
      </w:r>
      <w:r w:rsidR="0018232E" w:rsidRPr="008B2D4E">
        <w:t xml:space="preserve"> созданы </w:t>
      </w:r>
      <w:r w:rsidR="0018232E">
        <w:t>центры краеведения «Живи и процветай, мое любимое село!»,</w:t>
      </w:r>
      <w:r w:rsidR="0018232E" w:rsidRPr="007C2AAC">
        <w:t xml:space="preserve"> </w:t>
      </w:r>
      <w:r w:rsidR="0018232E">
        <w:t xml:space="preserve">«Старая Рачейка - моя малая, милая Родина», «165 лет Самарской губернии», </w:t>
      </w:r>
      <w:r w:rsidR="00553310">
        <w:t>«</w:t>
      </w:r>
      <w:r w:rsidR="00A10FE2">
        <w:t>Родной свой край - люби и знай</w:t>
      </w:r>
      <w:r w:rsidR="00553310">
        <w:t xml:space="preserve">», </w:t>
      </w:r>
      <w:r w:rsidR="0018232E">
        <w:t>тематические выставки «Дары рачейского леса», «Куклы из бабушкиного сундука», «Наши семейные коллекции»</w:t>
      </w:r>
      <w:r w:rsidR="00E12673">
        <w:t xml:space="preserve">, </w:t>
      </w:r>
      <w:r w:rsidR="0018232E">
        <w:t>«</w:t>
      </w:r>
      <w:r w:rsidR="005641CF">
        <w:t>Родина наша</w:t>
      </w:r>
      <w:r w:rsidR="00497B38">
        <w:t xml:space="preserve"> солнышка краше</w:t>
      </w:r>
      <w:r w:rsidR="0018232E">
        <w:t>»</w:t>
      </w:r>
      <w:r w:rsidR="00E12673">
        <w:t xml:space="preserve">, фотовыставки «Счастливая семья», «Семейные традиции», </w:t>
      </w:r>
      <w:proofErr w:type="spellStart"/>
      <w:r w:rsidR="00E12673">
        <w:t>фотоколлаж</w:t>
      </w:r>
      <w:proofErr w:type="spellEnd"/>
      <w:r w:rsidR="00E12673">
        <w:t xml:space="preserve"> «Будущие защитники Отечества», выставка поделок «Самара - путь к</w:t>
      </w:r>
      <w:proofErr w:type="gramEnd"/>
      <w:r w:rsidR="00E12673">
        <w:t xml:space="preserve"> космическим далям».</w:t>
      </w:r>
    </w:p>
    <w:p w:rsidR="00497B38" w:rsidRPr="005F604D" w:rsidRDefault="0018232E" w:rsidP="00497B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2AAC">
        <w:rPr>
          <w:rFonts w:ascii="Times New Roman" w:hAnsi="Times New Roman" w:cs="Times New Roman"/>
          <w:sz w:val="24"/>
          <w:szCs w:val="24"/>
        </w:rPr>
        <w:t>С целью привития у детей интереса к</w:t>
      </w:r>
      <w:r>
        <w:rPr>
          <w:rFonts w:ascii="Times New Roman" w:hAnsi="Times New Roman" w:cs="Times New Roman"/>
          <w:sz w:val="24"/>
          <w:szCs w:val="24"/>
        </w:rPr>
        <w:t xml:space="preserve"> истокам народной культуры, люб</w:t>
      </w:r>
      <w:r w:rsidRPr="007C2AAC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C2AAC">
        <w:rPr>
          <w:rFonts w:ascii="Times New Roman" w:hAnsi="Times New Roman" w:cs="Times New Roman"/>
          <w:sz w:val="24"/>
          <w:szCs w:val="24"/>
        </w:rPr>
        <w:t xml:space="preserve"> к сво</w:t>
      </w:r>
      <w:r w:rsidR="00497B38">
        <w:rPr>
          <w:rFonts w:ascii="Times New Roman" w:hAnsi="Times New Roman" w:cs="Times New Roman"/>
          <w:sz w:val="24"/>
          <w:szCs w:val="24"/>
        </w:rPr>
        <w:t xml:space="preserve">ей малой родине, родному краю в детском саду </w:t>
      </w:r>
      <w:r w:rsidRPr="007C2AAC">
        <w:rPr>
          <w:rFonts w:ascii="Times New Roman" w:hAnsi="Times New Roman" w:cs="Times New Roman"/>
          <w:sz w:val="24"/>
          <w:szCs w:val="24"/>
        </w:rPr>
        <w:t>орга</w:t>
      </w:r>
      <w:r>
        <w:rPr>
          <w:rFonts w:ascii="Times New Roman" w:hAnsi="Times New Roman" w:cs="Times New Roman"/>
          <w:sz w:val="24"/>
          <w:szCs w:val="24"/>
        </w:rPr>
        <w:t>низован музей «Русская старина», где для</w:t>
      </w:r>
      <w:r w:rsidRPr="007C2AAC">
        <w:rPr>
          <w:rFonts w:ascii="Times New Roman" w:hAnsi="Times New Roman" w:cs="Times New Roman"/>
          <w:sz w:val="24"/>
          <w:szCs w:val="24"/>
        </w:rPr>
        <w:t xml:space="preserve"> ребят были проведены занятия: </w:t>
      </w:r>
      <w:proofErr w:type="gramStart"/>
      <w:r w:rsidRPr="007C2AAC">
        <w:rPr>
          <w:rFonts w:ascii="Times New Roman" w:hAnsi="Times New Roman" w:cs="Times New Roman"/>
          <w:sz w:val="24"/>
          <w:szCs w:val="24"/>
        </w:rPr>
        <w:t>«В гости к</w:t>
      </w:r>
      <w:r>
        <w:rPr>
          <w:rFonts w:ascii="Times New Roman" w:hAnsi="Times New Roman" w:cs="Times New Roman"/>
          <w:sz w:val="24"/>
          <w:szCs w:val="24"/>
        </w:rPr>
        <w:t xml:space="preserve"> бабушке Матрене»</w:t>
      </w:r>
      <w:r>
        <w:rPr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«Знакомимся с предметами</w:t>
      </w:r>
      <w:r w:rsidRPr="00EB0D77">
        <w:rPr>
          <w:rFonts w:ascii="Times New Roman" w:hAnsi="Times New Roman" w:cs="Times New Roman"/>
          <w:sz w:val="24"/>
          <w:szCs w:val="24"/>
        </w:rPr>
        <w:t xml:space="preserve"> русского быта»</w:t>
      </w:r>
      <w:r>
        <w:rPr>
          <w:sz w:val="24"/>
          <w:szCs w:val="24"/>
        </w:rPr>
        <w:t xml:space="preserve">, </w:t>
      </w:r>
      <w:r w:rsidRPr="00680D14">
        <w:rPr>
          <w:rFonts w:ascii="Times New Roman" w:hAnsi="Times New Roman" w:cs="Times New Roman"/>
          <w:sz w:val="24"/>
          <w:szCs w:val="24"/>
        </w:rPr>
        <w:t>«</w:t>
      </w:r>
      <w:r w:rsidRPr="00680D14">
        <w:rPr>
          <w:rFonts w:ascii="Times New Roman" w:hAnsi="Times New Roman" w:cs="Times New Roman"/>
          <w:color w:val="000000"/>
          <w:sz w:val="24"/>
          <w:szCs w:val="24"/>
        </w:rPr>
        <w:t>Наряд чувашской красавицы»</w:t>
      </w:r>
      <w:r>
        <w:rPr>
          <w:color w:val="000000"/>
          <w:sz w:val="24"/>
          <w:szCs w:val="24"/>
        </w:rPr>
        <w:t xml:space="preserve">, </w:t>
      </w:r>
      <w:r w:rsidRPr="00EB0D77">
        <w:rPr>
          <w:rFonts w:ascii="Times New Roman" w:hAnsi="Times New Roman" w:cs="Times New Roman"/>
          <w:sz w:val="24"/>
          <w:szCs w:val="24"/>
        </w:rPr>
        <w:t>«Прошлое и настоящее посуды»</w:t>
      </w:r>
      <w:r>
        <w:rPr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«Ставенки резные, окна расписные»</w:t>
      </w:r>
      <w:r>
        <w:rPr>
          <w:sz w:val="24"/>
          <w:szCs w:val="24"/>
        </w:rPr>
        <w:t>,</w:t>
      </w:r>
      <w:r w:rsidRPr="00824287"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«Наши </w:t>
      </w:r>
      <w:r w:rsidRPr="001767CC">
        <w:rPr>
          <w:rFonts w:ascii="Times New Roman" w:hAnsi="Times New Roman" w:cs="Times New Roman"/>
          <w:sz w:val="24"/>
          <w:szCs w:val="24"/>
        </w:rPr>
        <w:t xml:space="preserve">подружки, ложки, миски, кружки», </w:t>
      </w:r>
      <w:r w:rsidRPr="001767CC">
        <w:rPr>
          <w:rStyle w:val="c8"/>
          <w:rFonts w:ascii="Times New Roman" w:hAnsi="Times New Roman" w:cs="Times New Roman"/>
          <w:sz w:val="24"/>
          <w:szCs w:val="24"/>
        </w:rPr>
        <w:t xml:space="preserve"> «Сверху пар, снизу жар-это русский самовар»</w:t>
      </w:r>
      <w:r w:rsidRPr="001767CC">
        <w:rPr>
          <w:rFonts w:ascii="Times New Roman" w:hAnsi="Times New Roman" w:cs="Times New Roman"/>
          <w:sz w:val="24"/>
          <w:szCs w:val="24"/>
        </w:rPr>
        <w:t xml:space="preserve"> и т.д.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1767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музее для дошкольников прошли</w:t>
      </w:r>
      <w:r w:rsidRPr="001767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фольклорные</w:t>
      </w:r>
      <w:r w:rsidR="005F604D">
        <w:rPr>
          <w:rFonts w:ascii="Times New Roman" w:hAnsi="Times New Roman" w:cs="Times New Roman"/>
          <w:sz w:val="24"/>
          <w:szCs w:val="24"/>
        </w:rPr>
        <w:t xml:space="preserve"> праздники:</w:t>
      </w:r>
      <w:r>
        <w:rPr>
          <w:rFonts w:ascii="Times New Roman" w:hAnsi="Times New Roman" w:cs="Times New Roman"/>
          <w:sz w:val="24"/>
          <w:szCs w:val="24"/>
        </w:rPr>
        <w:t xml:space="preserve"> «Ряби</w:t>
      </w:r>
      <w:r w:rsidR="00553310">
        <w:rPr>
          <w:rFonts w:ascii="Times New Roman" w:hAnsi="Times New Roman" w:cs="Times New Roman"/>
          <w:sz w:val="24"/>
          <w:szCs w:val="24"/>
        </w:rPr>
        <w:t>нник» /в честь св</w:t>
      </w:r>
      <w:r w:rsidR="005641CF">
        <w:rPr>
          <w:rFonts w:ascii="Times New Roman" w:hAnsi="Times New Roman" w:cs="Times New Roman"/>
          <w:sz w:val="24"/>
          <w:szCs w:val="24"/>
        </w:rPr>
        <w:t>. П</w:t>
      </w:r>
      <w:r w:rsidR="00553310">
        <w:rPr>
          <w:rFonts w:ascii="Times New Roman" w:hAnsi="Times New Roman" w:cs="Times New Roman"/>
          <w:sz w:val="24"/>
          <w:szCs w:val="24"/>
        </w:rPr>
        <w:t>етра и Павла</w:t>
      </w:r>
      <w:r w:rsidR="00AC2F46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,</w:t>
      </w:r>
      <w:r w:rsidR="00AC2F46">
        <w:rPr>
          <w:rFonts w:ascii="Times New Roman" w:hAnsi="Times New Roman" w:cs="Times New Roman"/>
          <w:sz w:val="24"/>
          <w:szCs w:val="24"/>
        </w:rPr>
        <w:t xml:space="preserve"> </w:t>
      </w:r>
      <w:r w:rsidRPr="001767CC">
        <w:rPr>
          <w:rFonts w:ascii="Times New Roman" w:hAnsi="Times New Roman" w:cs="Times New Roman"/>
          <w:sz w:val="24"/>
          <w:szCs w:val="24"/>
        </w:rPr>
        <w:t xml:space="preserve">«Кузьминки по осени одни поминки» 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767CC">
        <w:rPr>
          <w:rFonts w:ascii="Times New Roman" w:hAnsi="Times New Roman" w:cs="Times New Roman"/>
          <w:sz w:val="24"/>
          <w:szCs w:val="24"/>
        </w:rPr>
        <w:t>о престольном празднике  села</w:t>
      </w:r>
      <w:r>
        <w:rPr>
          <w:rFonts w:ascii="Times New Roman" w:hAnsi="Times New Roman" w:cs="Times New Roman"/>
          <w:sz w:val="24"/>
          <w:szCs w:val="24"/>
        </w:rPr>
        <w:t>/</w:t>
      </w:r>
      <w:r w:rsidR="005F604D">
        <w:rPr>
          <w:rFonts w:ascii="Times New Roman" w:hAnsi="Times New Roman" w:cs="Times New Roman"/>
          <w:sz w:val="24"/>
          <w:szCs w:val="24"/>
        </w:rPr>
        <w:t>, «</w:t>
      </w:r>
      <w:r w:rsidR="005F604D" w:rsidRPr="005F604D">
        <w:rPr>
          <w:rFonts w:ascii="Times New Roman" w:hAnsi="Times New Roman" w:cs="Times New Roman"/>
          <w:sz w:val="24"/>
          <w:szCs w:val="24"/>
        </w:rPr>
        <w:t>Посиделки на Покров», «Праздник русского валенка».</w:t>
      </w:r>
    </w:p>
    <w:p w:rsidR="005F604D" w:rsidRPr="005F604D" w:rsidRDefault="005F604D" w:rsidP="00AC1A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04D">
        <w:rPr>
          <w:rStyle w:val="c2"/>
          <w:rFonts w:ascii="Times New Roman" w:hAnsi="Times New Roman" w:cs="Times New Roman"/>
          <w:sz w:val="24"/>
          <w:szCs w:val="24"/>
        </w:rPr>
        <w:t xml:space="preserve">В системе работы по нравственно - патриотическому воспитанию </w:t>
      </w:r>
      <w:r w:rsidR="00181495">
        <w:rPr>
          <w:rStyle w:val="c2"/>
          <w:rFonts w:ascii="Times New Roman" w:hAnsi="Times New Roman" w:cs="Times New Roman"/>
          <w:sz w:val="24"/>
          <w:szCs w:val="24"/>
        </w:rPr>
        <w:t xml:space="preserve">в учреждении 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>придается особое значение музыкально-театрализованной деятельности</w:t>
      </w:r>
      <w:r w:rsidR="00181495">
        <w:rPr>
          <w:rStyle w:val="c2"/>
          <w:rFonts w:ascii="Times New Roman" w:hAnsi="Times New Roman" w:cs="Times New Roman"/>
          <w:sz w:val="24"/>
          <w:szCs w:val="24"/>
        </w:rPr>
        <w:t>.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 xml:space="preserve"> Наиболее содержательными и интересными являются народные праздники, как средство выражения национального характера посредством песенной, танцевальной, театральной, игровой деятельности. </w:t>
      </w:r>
      <w:r w:rsidR="00A11C38">
        <w:rPr>
          <w:rStyle w:val="c2"/>
          <w:rFonts w:ascii="Times New Roman" w:hAnsi="Times New Roman" w:cs="Times New Roman"/>
          <w:sz w:val="24"/>
          <w:szCs w:val="24"/>
        </w:rPr>
        <w:t>В детском саду были организованы:  «</w:t>
      </w:r>
      <w:proofErr w:type="spellStart"/>
      <w:r w:rsidRPr="005F604D">
        <w:rPr>
          <w:rStyle w:val="c2"/>
          <w:rFonts w:ascii="Times New Roman" w:hAnsi="Times New Roman" w:cs="Times New Roman"/>
          <w:sz w:val="24"/>
          <w:szCs w:val="24"/>
        </w:rPr>
        <w:t>Осенины</w:t>
      </w:r>
      <w:proofErr w:type="spellEnd"/>
      <w:r w:rsidR="00AC1AE1">
        <w:rPr>
          <w:rStyle w:val="c2"/>
          <w:rFonts w:ascii="Times New Roman" w:hAnsi="Times New Roman" w:cs="Times New Roman"/>
          <w:sz w:val="24"/>
          <w:szCs w:val="24"/>
        </w:rPr>
        <w:t xml:space="preserve"> на Руси</w:t>
      </w:r>
      <w:r w:rsidR="00A11C38">
        <w:rPr>
          <w:rStyle w:val="c2"/>
          <w:rFonts w:ascii="Times New Roman" w:hAnsi="Times New Roman" w:cs="Times New Roman"/>
          <w:sz w:val="24"/>
          <w:szCs w:val="24"/>
        </w:rPr>
        <w:t>»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 xml:space="preserve">, </w:t>
      </w:r>
      <w:r w:rsidR="00A11C38">
        <w:rPr>
          <w:rStyle w:val="c2"/>
          <w:rFonts w:ascii="Times New Roman" w:hAnsi="Times New Roman" w:cs="Times New Roman"/>
          <w:sz w:val="24"/>
          <w:szCs w:val="24"/>
        </w:rPr>
        <w:t>«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>Рождество</w:t>
      </w:r>
      <w:r w:rsidR="00A11C38">
        <w:rPr>
          <w:rStyle w:val="c2"/>
          <w:rFonts w:ascii="Times New Roman" w:hAnsi="Times New Roman" w:cs="Times New Roman"/>
          <w:sz w:val="24"/>
          <w:szCs w:val="24"/>
        </w:rPr>
        <w:t>»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 xml:space="preserve">, </w:t>
      </w:r>
      <w:r w:rsidR="00A11C38">
        <w:rPr>
          <w:rStyle w:val="c2"/>
          <w:rFonts w:ascii="Times New Roman" w:hAnsi="Times New Roman" w:cs="Times New Roman"/>
          <w:sz w:val="24"/>
          <w:szCs w:val="24"/>
        </w:rPr>
        <w:t>«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>Масленица</w:t>
      </w:r>
      <w:r w:rsidR="00AC1AE1">
        <w:rPr>
          <w:rStyle w:val="c2"/>
          <w:rFonts w:ascii="Times New Roman" w:hAnsi="Times New Roman" w:cs="Times New Roman"/>
          <w:sz w:val="24"/>
          <w:szCs w:val="24"/>
        </w:rPr>
        <w:t xml:space="preserve"> идет, блин да мед несет</w:t>
      </w:r>
      <w:r w:rsidR="00A11C38">
        <w:rPr>
          <w:rStyle w:val="c2"/>
          <w:rFonts w:ascii="Times New Roman" w:hAnsi="Times New Roman" w:cs="Times New Roman"/>
          <w:sz w:val="24"/>
          <w:szCs w:val="24"/>
        </w:rPr>
        <w:t>»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 xml:space="preserve">, </w:t>
      </w:r>
      <w:r w:rsidR="00A11C38">
        <w:rPr>
          <w:rStyle w:val="c2"/>
          <w:rFonts w:ascii="Times New Roman" w:hAnsi="Times New Roman" w:cs="Times New Roman"/>
          <w:sz w:val="24"/>
          <w:szCs w:val="24"/>
        </w:rPr>
        <w:t>«</w:t>
      </w:r>
      <w:r w:rsidR="00AC1AE1">
        <w:rPr>
          <w:rStyle w:val="c2"/>
          <w:rFonts w:ascii="Times New Roman" w:hAnsi="Times New Roman" w:cs="Times New Roman"/>
          <w:sz w:val="24"/>
          <w:szCs w:val="24"/>
        </w:rPr>
        <w:t>Б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>ерезки</w:t>
      </w:r>
      <w:r w:rsidR="00AC1AE1">
        <w:rPr>
          <w:rStyle w:val="c2"/>
          <w:rFonts w:ascii="Times New Roman" w:hAnsi="Times New Roman" w:cs="Times New Roman"/>
          <w:sz w:val="24"/>
          <w:szCs w:val="24"/>
        </w:rPr>
        <w:t>ны именины</w:t>
      </w:r>
      <w:r w:rsidR="00A11C38">
        <w:rPr>
          <w:rStyle w:val="c2"/>
          <w:rFonts w:ascii="Times New Roman" w:hAnsi="Times New Roman" w:cs="Times New Roman"/>
          <w:sz w:val="24"/>
          <w:szCs w:val="24"/>
        </w:rPr>
        <w:t>»</w:t>
      </w:r>
      <w:r w:rsidRPr="005F604D">
        <w:rPr>
          <w:rStyle w:val="c2"/>
          <w:rFonts w:ascii="Times New Roman" w:hAnsi="Times New Roman" w:cs="Times New Roman"/>
          <w:sz w:val="24"/>
          <w:szCs w:val="24"/>
        </w:rPr>
        <w:t xml:space="preserve">. </w:t>
      </w:r>
    </w:p>
    <w:p w:rsidR="0018232E" w:rsidRPr="002C2E62" w:rsidRDefault="00497B38" w:rsidP="002C2E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F604D">
        <w:rPr>
          <w:rFonts w:ascii="Times New Roman" w:hAnsi="Times New Roman" w:cs="Times New Roman"/>
          <w:sz w:val="24"/>
          <w:szCs w:val="24"/>
        </w:rPr>
        <w:t>Любовь к родному краю начинается с любви к матери, с уважения к людям</w:t>
      </w:r>
      <w:r w:rsidR="003A0742">
        <w:rPr>
          <w:rFonts w:ascii="Times New Roman" w:hAnsi="Times New Roman" w:cs="Times New Roman"/>
          <w:sz w:val="24"/>
          <w:szCs w:val="24"/>
        </w:rPr>
        <w:t>,</w:t>
      </w:r>
      <w:r w:rsidRPr="005F60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F604D">
        <w:rPr>
          <w:rFonts w:ascii="Times New Roman" w:hAnsi="Times New Roman" w:cs="Times New Roman"/>
          <w:sz w:val="24"/>
          <w:szCs w:val="24"/>
        </w:rPr>
        <w:t>живущих</w:t>
      </w:r>
      <w:proofErr w:type="gramEnd"/>
      <w:r w:rsidRPr="005F604D">
        <w:rPr>
          <w:rFonts w:ascii="Times New Roman" w:hAnsi="Times New Roman" w:cs="Times New Roman"/>
          <w:sz w:val="24"/>
          <w:szCs w:val="24"/>
        </w:rPr>
        <w:t xml:space="preserve"> рядом, с родного дома, улицы, места, где родил</w:t>
      </w:r>
      <w:r w:rsidR="003A0742">
        <w:rPr>
          <w:rFonts w:ascii="Times New Roman" w:hAnsi="Times New Roman" w:cs="Times New Roman"/>
          <w:sz w:val="24"/>
          <w:szCs w:val="24"/>
        </w:rPr>
        <w:t xml:space="preserve">ся и живешь. В детском саду </w:t>
      </w:r>
      <w:r w:rsidRPr="005F604D">
        <w:rPr>
          <w:rFonts w:ascii="Times New Roman" w:hAnsi="Times New Roman" w:cs="Times New Roman"/>
          <w:sz w:val="24"/>
          <w:szCs w:val="24"/>
        </w:rPr>
        <w:t xml:space="preserve">стало </w:t>
      </w:r>
      <w:r w:rsidR="003A0742">
        <w:rPr>
          <w:rFonts w:ascii="Times New Roman" w:hAnsi="Times New Roman" w:cs="Times New Roman"/>
          <w:sz w:val="24"/>
          <w:szCs w:val="24"/>
        </w:rPr>
        <w:t xml:space="preserve">доброй </w:t>
      </w:r>
      <w:r w:rsidRPr="005F604D">
        <w:rPr>
          <w:rFonts w:ascii="Times New Roman" w:hAnsi="Times New Roman" w:cs="Times New Roman"/>
          <w:sz w:val="24"/>
          <w:szCs w:val="24"/>
        </w:rPr>
        <w:t xml:space="preserve">традицией проводить праздники: </w:t>
      </w:r>
      <w:r w:rsidR="00AF724E" w:rsidRPr="005F604D">
        <w:rPr>
          <w:rFonts w:ascii="Times New Roman" w:hAnsi="Times New Roman" w:cs="Times New Roman"/>
          <w:sz w:val="24"/>
          <w:szCs w:val="24"/>
        </w:rPr>
        <w:t xml:space="preserve">«День защитника Отечества», с организацией фотовыставки «Наши папы - бравые солдаты!», </w:t>
      </w:r>
      <w:r w:rsidRPr="005F604D">
        <w:rPr>
          <w:rFonts w:ascii="Times New Roman" w:hAnsi="Times New Roman" w:cs="Times New Roman"/>
          <w:sz w:val="24"/>
          <w:szCs w:val="24"/>
        </w:rPr>
        <w:t>«День матери»</w:t>
      </w:r>
      <w:r w:rsidR="00AF724E" w:rsidRPr="005F604D">
        <w:rPr>
          <w:rFonts w:ascii="Times New Roman" w:hAnsi="Times New Roman" w:cs="Times New Roman"/>
          <w:sz w:val="24"/>
          <w:szCs w:val="24"/>
        </w:rPr>
        <w:t>, с</w:t>
      </w:r>
      <w:r w:rsidRPr="005F604D">
        <w:rPr>
          <w:rFonts w:ascii="Times New Roman" w:hAnsi="Times New Roman" w:cs="Times New Roman"/>
          <w:sz w:val="24"/>
          <w:szCs w:val="24"/>
        </w:rPr>
        <w:t xml:space="preserve"> выставк</w:t>
      </w:r>
      <w:r w:rsidR="00AF724E" w:rsidRPr="005F604D">
        <w:rPr>
          <w:rFonts w:ascii="Times New Roman" w:hAnsi="Times New Roman" w:cs="Times New Roman"/>
          <w:sz w:val="24"/>
          <w:szCs w:val="24"/>
        </w:rPr>
        <w:t>ой «М</w:t>
      </w:r>
      <w:r w:rsidRPr="005F604D">
        <w:rPr>
          <w:rFonts w:ascii="Times New Roman" w:hAnsi="Times New Roman" w:cs="Times New Roman"/>
          <w:sz w:val="24"/>
          <w:szCs w:val="24"/>
        </w:rPr>
        <w:t>амины помощники», День пожилого человека</w:t>
      </w:r>
      <w:r w:rsidR="00860DB3" w:rsidRPr="005F604D">
        <w:rPr>
          <w:rFonts w:ascii="Times New Roman" w:hAnsi="Times New Roman" w:cs="Times New Roman"/>
          <w:sz w:val="24"/>
          <w:szCs w:val="24"/>
        </w:rPr>
        <w:t xml:space="preserve"> </w:t>
      </w:r>
      <w:r w:rsidRPr="005F604D">
        <w:rPr>
          <w:rFonts w:ascii="Times New Roman" w:hAnsi="Times New Roman" w:cs="Times New Roman"/>
          <w:sz w:val="24"/>
          <w:szCs w:val="24"/>
        </w:rPr>
        <w:t>«Пусть осень жизни будет з</w:t>
      </w:r>
      <w:r w:rsidR="00921FE0">
        <w:rPr>
          <w:rFonts w:ascii="Times New Roman" w:hAnsi="Times New Roman" w:cs="Times New Roman"/>
          <w:sz w:val="24"/>
          <w:szCs w:val="24"/>
        </w:rPr>
        <w:t>олотой…»</w:t>
      </w:r>
      <w:r>
        <w:rPr>
          <w:rFonts w:ascii="Times New Roman" w:hAnsi="Times New Roman" w:cs="Times New Roman"/>
          <w:sz w:val="24"/>
          <w:szCs w:val="24"/>
        </w:rPr>
        <w:t xml:space="preserve"> с выставкой рукоделия «Добрых рук мастерство». </w:t>
      </w:r>
    </w:p>
    <w:p w:rsidR="0018232E" w:rsidRDefault="0018232E" w:rsidP="0018232E">
      <w:pPr>
        <w:spacing w:after="0" w:line="240" w:lineRule="auto"/>
        <w:ind w:firstLine="70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1767C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 165-летию Самарской губернии </w:t>
      </w:r>
      <w:r w:rsidRPr="001767CC">
        <w:rPr>
          <w:rStyle w:val="apple-style-span"/>
          <w:rFonts w:ascii="Times New Roman" w:hAnsi="Times New Roman" w:cs="Times New Roman"/>
          <w:sz w:val="24"/>
          <w:szCs w:val="24"/>
        </w:rPr>
        <w:t>в методическом каби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нете детского сада организована </w:t>
      </w:r>
      <w:r w:rsidRPr="001767CC">
        <w:rPr>
          <w:rStyle w:val="apple-style-span"/>
          <w:rFonts w:ascii="Times New Roman" w:hAnsi="Times New Roman" w:cs="Times New Roman"/>
          <w:sz w:val="24"/>
          <w:szCs w:val="24"/>
        </w:rPr>
        <w:t xml:space="preserve">тематическая композиция, материал которой знакомит 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с </w:t>
      </w:r>
      <w:r>
        <w:rPr>
          <w:rStyle w:val="apple-style-span"/>
          <w:rFonts w:ascii="Times New Roman" w:hAnsi="Times New Roman"/>
          <w:sz w:val="24"/>
          <w:szCs w:val="24"/>
        </w:rPr>
        <w:t>селами Сызранского района, с их особенностями, ролью в жизни нашей области. История нашего села Старая Рачейка показана в</w:t>
      </w:r>
      <w:r w:rsidR="007B2A7B">
        <w:rPr>
          <w:rStyle w:val="apple-style-span"/>
          <w:rFonts w:ascii="Times New Roman" w:hAnsi="Times New Roman"/>
          <w:sz w:val="24"/>
          <w:szCs w:val="24"/>
        </w:rPr>
        <w:t xml:space="preserve"> старинных открытках </w:t>
      </w:r>
      <w:r>
        <w:rPr>
          <w:rStyle w:val="apple-style-span"/>
          <w:rFonts w:ascii="Times New Roman" w:hAnsi="Times New Roman"/>
          <w:sz w:val="24"/>
          <w:szCs w:val="24"/>
        </w:rPr>
        <w:t>19 века по настоящее время, с ее достопримечательными и историческими местами. Здесь собран материал о разв</w:t>
      </w:r>
      <w:r w:rsidR="007B2A7B">
        <w:rPr>
          <w:rStyle w:val="apple-style-span"/>
          <w:rFonts w:ascii="Times New Roman" w:hAnsi="Times New Roman"/>
          <w:sz w:val="24"/>
          <w:szCs w:val="24"/>
        </w:rPr>
        <w:t xml:space="preserve">итии в нашем селе дошкольного образования, истории 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школы, сельской библиотеки. На видном месте </w:t>
      </w:r>
      <w:r w:rsidR="007B2A7B">
        <w:rPr>
          <w:rStyle w:val="apple-style-span"/>
          <w:rFonts w:ascii="Times New Roman" w:hAnsi="Times New Roman"/>
          <w:sz w:val="24"/>
          <w:szCs w:val="24"/>
        </w:rPr>
        <w:t xml:space="preserve">- 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книги местного </w:t>
      </w:r>
      <w:r w:rsidR="007B2A7B">
        <w:rPr>
          <w:rStyle w:val="apple-style-span"/>
          <w:rFonts w:ascii="Times New Roman" w:hAnsi="Times New Roman"/>
          <w:sz w:val="24"/>
          <w:szCs w:val="24"/>
        </w:rPr>
        <w:t xml:space="preserve">писателя-краеведа </w:t>
      </w:r>
      <w:r>
        <w:rPr>
          <w:rStyle w:val="apple-style-span"/>
          <w:rFonts w:ascii="Times New Roman" w:hAnsi="Times New Roman"/>
          <w:sz w:val="24"/>
          <w:szCs w:val="24"/>
        </w:rPr>
        <w:t>Г.Г.</w:t>
      </w:r>
      <w:r w:rsidR="007B2A7B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/>
          <w:sz w:val="24"/>
          <w:szCs w:val="24"/>
        </w:rPr>
        <w:t>Журловой о</w:t>
      </w:r>
      <w:r w:rsidR="007B2A7B">
        <w:rPr>
          <w:rStyle w:val="apple-style-span"/>
          <w:rFonts w:ascii="Times New Roman" w:hAnsi="Times New Roman"/>
          <w:sz w:val="24"/>
          <w:szCs w:val="24"/>
        </w:rPr>
        <w:t>б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истории нашего села, </w:t>
      </w:r>
      <w:r w:rsidR="007B2A7B">
        <w:rPr>
          <w:rStyle w:val="apple-style-span"/>
          <w:rFonts w:ascii="Times New Roman" w:hAnsi="Times New Roman"/>
          <w:sz w:val="24"/>
          <w:szCs w:val="24"/>
        </w:rPr>
        <w:t>о людях, которыми гордимся</w:t>
      </w:r>
      <w:r>
        <w:rPr>
          <w:rStyle w:val="apple-style-span"/>
          <w:rFonts w:ascii="Times New Roman" w:hAnsi="Times New Roman"/>
          <w:sz w:val="24"/>
          <w:szCs w:val="24"/>
        </w:rPr>
        <w:t>, о памятника</w:t>
      </w:r>
      <w:r w:rsidR="007B2A7B">
        <w:rPr>
          <w:rStyle w:val="apple-style-span"/>
          <w:rFonts w:ascii="Times New Roman" w:hAnsi="Times New Roman"/>
          <w:sz w:val="24"/>
          <w:szCs w:val="24"/>
        </w:rPr>
        <w:t>х природы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и </w:t>
      </w:r>
      <w:r w:rsidR="007B2A7B">
        <w:rPr>
          <w:rStyle w:val="apple-style-span"/>
          <w:rFonts w:ascii="Times New Roman" w:hAnsi="Times New Roman"/>
          <w:sz w:val="24"/>
          <w:szCs w:val="24"/>
        </w:rPr>
        <w:t>о многом другом.</w:t>
      </w:r>
      <w:r>
        <w:rPr>
          <w:rStyle w:val="apple-style-span"/>
          <w:rFonts w:ascii="Times New Roman" w:hAnsi="Times New Roman"/>
          <w:sz w:val="24"/>
          <w:szCs w:val="24"/>
        </w:rPr>
        <w:t xml:space="preserve"> </w:t>
      </w:r>
    </w:p>
    <w:p w:rsidR="0018232E" w:rsidRPr="000C3D80" w:rsidRDefault="0018232E" w:rsidP="000C3D80">
      <w:pPr>
        <w:pStyle w:val="a3"/>
        <w:spacing w:before="0" w:beforeAutospacing="0" w:after="0" w:afterAutospacing="0"/>
        <w:ind w:firstLine="708"/>
        <w:jc w:val="both"/>
        <w:rPr>
          <w:rStyle w:val="apple-style-span"/>
        </w:rPr>
      </w:pPr>
      <w:r>
        <w:rPr>
          <w:rStyle w:val="apple-style-span"/>
        </w:rPr>
        <w:t xml:space="preserve">В учреждении для детей оформлена выставка «Великая война - Великая Победа». На выставке представлен макет блиндажа, на стене которого - карта ведения боя, рядом стоит самодельный стол, пенек вместо стула, лежат фляжки, старый портсигар, алюминиевая кружка, саперная лопата. Рядом настоящий полевой телефон и военная рация, офицерский планшет, бинокль, солдатская шинель и сапоги. </w:t>
      </w:r>
      <w:proofErr w:type="gramStart"/>
      <w:r w:rsidR="00DB4713">
        <w:rPr>
          <w:rStyle w:val="apple-style-span"/>
        </w:rPr>
        <w:t>И гордость нашей выставки - настоящие солдатские письма-</w:t>
      </w:r>
      <w:r>
        <w:rPr>
          <w:rStyle w:val="apple-style-span"/>
        </w:rPr>
        <w:t>треугольники с фронта односельчанина</w:t>
      </w:r>
      <w:r w:rsidR="002B3B05">
        <w:rPr>
          <w:rStyle w:val="apple-style-span"/>
        </w:rPr>
        <w:t xml:space="preserve"> Трофима Панова</w:t>
      </w:r>
      <w:r>
        <w:rPr>
          <w:rStyle w:val="apple-style-span"/>
        </w:rPr>
        <w:t xml:space="preserve">, </w:t>
      </w:r>
      <w:r w:rsidR="002B3B05">
        <w:rPr>
          <w:rStyle w:val="apple-style-span"/>
        </w:rPr>
        <w:t>мечтавшем о скорой встрече с семьей</w:t>
      </w:r>
      <w:r>
        <w:rPr>
          <w:rStyle w:val="apple-style-span"/>
        </w:rPr>
        <w:t>, но  так и не вернувшимся с войны… Материал выставки разбит по секторам «Война», «Дети войны», «Великая Победа», «Герои-односельчане».</w:t>
      </w:r>
      <w:proofErr w:type="gramEnd"/>
      <w:r>
        <w:rPr>
          <w:rStyle w:val="apple-converted-space"/>
          <w:color w:val="000000"/>
        </w:rPr>
        <w:t> </w:t>
      </w:r>
      <w:r>
        <w:rPr>
          <w:rStyle w:val="apple-style-span"/>
        </w:rPr>
        <w:t>По фотографиям дети узнают о войне, о мужестве героев, о том, какими силами досталась Победа нашим доблестным воинам, о том, что во время ВОВ в нашей Старой Рачейке функционировал эвакуационный госпиталь, где проходили лечение раненые бойцы.</w:t>
      </w:r>
      <w:r w:rsidR="000C3D80" w:rsidRPr="000C3D80">
        <w:t xml:space="preserve"> </w:t>
      </w:r>
      <w:r w:rsidR="000C3D80">
        <w:t xml:space="preserve">В учреждении  была организована памятная встреча детей </w:t>
      </w:r>
      <w:r w:rsidR="000C3D80" w:rsidRPr="0095753A">
        <w:t xml:space="preserve">с </w:t>
      </w:r>
      <w:r w:rsidR="000C3D80">
        <w:t>тружениками тыла</w:t>
      </w:r>
      <w:r w:rsidR="000C3D80" w:rsidRPr="0095753A">
        <w:t xml:space="preserve"> «Этот день мы приближали, как могли».</w:t>
      </w:r>
    </w:p>
    <w:p w:rsidR="0018232E" w:rsidRPr="002F73C4" w:rsidRDefault="0018232E" w:rsidP="00182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Наш сельский детский сад расположен недалеко от живописной лесной зоны, вблизи знаменитого Рачейского лесного хозяйства. С целью ознакомления детей с природными заповедниками, привития умений понимать и ценить красоту и богатство родной природы, бережно относиться к ее ресурсам, находить взаимосвязь с ней, в учреждении организовали эколого-экспериментальную лабораторию «Родничок», где хранятся экспонаты живой природы. Центральную стену занимает</w:t>
      </w:r>
      <w:r w:rsidRPr="002F73C4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фотовыставка «Зеленая книга рачейского леса», где представлены снимки памятников природы, </w:t>
      </w:r>
      <w:r w:rsidR="005C2E3C"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которые 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находятся под охраной государства: «Рачейский бор», болота «</w:t>
      </w:r>
      <w:proofErr w:type="spellStart"/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Узилово</w:t>
      </w:r>
      <w:proofErr w:type="spellEnd"/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» и «Моховое», «Рачейский скалы» и другие. Педагоги детского сада проводили здесь экологические занятия: </w:t>
      </w:r>
      <w:r>
        <w:rPr>
          <w:rStyle w:val="c8"/>
          <w:rFonts w:ascii="Times New Roman" w:hAnsi="Times New Roman" w:cs="Times New Roman"/>
          <w:sz w:val="24"/>
          <w:szCs w:val="24"/>
        </w:rPr>
        <w:t xml:space="preserve">«Этот удивительный мир природы» /о природе родного края/. </w:t>
      </w:r>
      <w:r>
        <w:rPr>
          <w:rFonts w:ascii="Times New Roman" w:hAnsi="Times New Roman" w:cs="Times New Roman"/>
          <w:sz w:val="24"/>
          <w:szCs w:val="24"/>
        </w:rPr>
        <w:t>«Растения родного края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 xml:space="preserve">«Птицы Самарской губернии», «Дары рачейского леса»,  познавательную 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викторину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E30E68">
        <w:rPr>
          <w:rFonts w:ascii="Times New Roman" w:hAnsi="Times New Roman" w:cs="Times New Roman"/>
          <w:sz w:val="24"/>
          <w:szCs w:val="24"/>
          <w:lang w:eastAsia="en-US"/>
        </w:rPr>
        <w:t>«</w:t>
      </w:r>
      <w:r w:rsidR="00AD7D0F">
        <w:rPr>
          <w:rFonts w:ascii="Times New Roman" w:hAnsi="Times New Roman" w:cs="Times New Roman"/>
          <w:sz w:val="24"/>
          <w:szCs w:val="24"/>
          <w:lang w:eastAsia="en-US"/>
        </w:rPr>
        <w:t>Л</w:t>
      </w:r>
      <w:r w:rsidR="00AD7D0F" w:rsidRPr="00E30E68">
        <w:rPr>
          <w:rFonts w:ascii="Times New Roman" w:hAnsi="Times New Roman" w:cs="Times New Roman"/>
          <w:sz w:val="24"/>
          <w:szCs w:val="24"/>
          <w:lang w:eastAsia="en-US"/>
        </w:rPr>
        <w:t xml:space="preserve">юби и знай </w:t>
      </w:r>
      <w:r w:rsidR="00AD7D0F">
        <w:rPr>
          <w:rFonts w:ascii="Times New Roman" w:hAnsi="Times New Roman" w:cs="Times New Roman"/>
          <w:sz w:val="24"/>
          <w:szCs w:val="24"/>
          <w:lang w:eastAsia="en-US"/>
        </w:rPr>
        <w:t>- р</w:t>
      </w:r>
      <w:r w:rsidRPr="00E30E68">
        <w:rPr>
          <w:rFonts w:ascii="Times New Roman" w:hAnsi="Times New Roman" w:cs="Times New Roman"/>
          <w:sz w:val="24"/>
          <w:szCs w:val="24"/>
          <w:lang w:eastAsia="en-US"/>
        </w:rPr>
        <w:t>одной свой край!»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экологическую акцию «Мы за чистоту родного края!». С воспитанниками </w:t>
      </w:r>
      <w:r>
        <w:rPr>
          <w:rStyle w:val="apple-converted-space"/>
          <w:rFonts w:ascii="Times New Roman" w:hAnsi="Times New Roman"/>
          <w:color w:val="000000"/>
          <w:sz w:val="24"/>
          <w:szCs w:val="24"/>
        </w:rPr>
        <w:t>организуются встречи с работниками</w:t>
      </w:r>
      <w:r>
        <w:rPr>
          <w:rFonts w:ascii="Times New Roman" w:hAnsi="Times New Roman" w:cs="Times New Roman"/>
          <w:sz w:val="24"/>
          <w:szCs w:val="24"/>
        </w:rPr>
        <w:t xml:space="preserve"> лесного хозяйства, на которых рассказывают о бережном отношении и охране природных богатств родного края.</w:t>
      </w:r>
    </w:p>
    <w:p w:rsidR="0018232E" w:rsidRPr="0018232E" w:rsidRDefault="0018232E" w:rsidP="0018232E">
      <w:pPr>
        <w:pStyle w:val="Default"/>
        <w:ind w:firstLine="708"/>
        <w:jc w:val="both"/>
        <w:sectPr w:rsidR="0018232E" w:rsidRPr="0018232E" w:rsidSect="000C3D80">
          <w:pgSz w:w="12240" w:h="15840"/>
          <w:pgMar w:top="851" w:right="474" w:bottom="1134" w:left="993" w:header="720" w:footer="720" w:gutter="0"/>
          <w:cols w:space="720"/>
          <w:noEndnote/>
        </w:sectPr>
      </w:pPr>
    </w:p>
    <w:p w:rsidR="003564DD" w:rsidRPr="00A53F48" w:rsidRDefault="003F4133" w:rsidP="00A354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2D4E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="00493C63">
        <w:rPr>
          <w:rFonts w:ascii="Times New Roman" w:hAnsi="Times New Roman" w:cs="Times New Roman"/>
          <w:sz w:val="24"/>
          <w:szCs w:val="24"/>
        </w:rPr>
        <w:t xml:space="preserve">оспитание любви к </w:t>
      </w:r>
      <w:r w:rsidRPr="008B2D4E">
        <w:rPr>
          <w:rFonts w:ascii="Times New Roman" w:hAnsi="Times New Roman" w:cs="Times New Roman"/>
          <w:sz w:val="24"/>
          <w:szCs w:val="24"/>
        </w:rPr>
        <w:t>месту, где ты родился и живешь,</w:t>
      </w:r>
      <w:r w:rsidR="009446F9">
        <w:rPr>
          <w:rFonts w:ascii="Times New Roman" w:hAnsi="Times New Roman" w:cs="Times New Roman"/>
          <w:sz w:val="24"/>
          <w:szCs w:val="24"/>
        </w:rPr>
        <w:t xml:space="preserve"> </w:t>
      </w:r>
      <w:r w:rsidRPr="008B2D4E">
        <w:rPr>
          <w:rFonts w:ascii="Times New Roman" w:hAnsi="Times New Roman" w:cs="Times New Roman"/>
          <w:sz w:val="24"/>
          <w:szCs w:val="24"/>
        </w:rPr>
        <w:t>играет большую роль в воспит</w:t>
      </w:r>
      <w:r w:rsidR="009446F9">
        <w:rPr>
          <w:rFonts w:ascii="Times New Roman" w:hAnsi="Times New Roman" w:cs="Times New Roman"/>
          <w:sz w:val="24"/>
          <w:szCs w:val="24"/>
        </w:rPr>
        <w:t>ании патриотических чувств у дошкольников</w:t>
      </w:r>
      <w:r w:rsidR="0004762F">
        <w:rPr>
          <w:rFonts w:ascii="Times New Roman" w:hAnsi="Times New Roman" w:cs="Times New Roman"/>
          <w:sz w:val="24"/>
          <w:szCs w:val="24"/>
        </w:rPr>
        <w:t>. Экскурси</w:t>
      </w:r>
      <w:r w:rsidR="00761CE9">
        <w:rPr>
          <w:rFonts w:ascii="Times New Roman" w:hAnsi="Times New Roman" w:cs="Times New Roman"/>
          <w:sz w:val="24"/>
          <w:szCs w:val="24"/>
        </w:rPr>
        <w:t xml:space="preserve">и </w:t>
      </w:r>
      <w:r w:rsidR="005C2E3C">
        <w:rPr>
          <w:rFonts w:ascii="Times New Roman" w:hAnsi="Times New Roman" w:cs="Times New Roman"/>
          <w:sz w:val="24"/>
          <w:szCs w:val="24"/>
        </w:rPr>
        <w:t xml:space="preserve">по </w:t>
      </w:r>
      <w:r w:rsidR="00761CE9">
        <w:rPr>
          <w:rFonts w:ascii="Times New Roman" w:hAnsi="Times New Roman" w:cs="Times New Roman"/>
          <w:sz w:val="24"/>
          <w:szCs w:val="24"/>
        </w:rPr>
        <w:t xml:space="preserve">родному селу </w:t>
      </w:r>
      <w:r w:rsidR="00761CE9" w:rsidRPr="0095753A">
        <w:rPr>
          <w:rFonts w:ascii="Times New Roman" w:hAnsi="Times New Roman" w:cs="Times New Roman"/>
          <w:sz w:val="24"/>
          <w:szCs w:val="24"/>
        </w:rPr>
        <w:t xml:space="preserve">«Улицы разные </w:t>
      </w:r>
      <w:r w:rsidR="00761CE9">
        <w:rPr>
          <w:rFonts w:ascii="Times New Roman" w:hAnsi="Times New Roman" w:cs="Times New Roman"/>
          <w:sz w:val="24"/>
          <w:szCs w:val="24"/>
        </w:rPr>
        <w:t>- старинные и важные»</w:t>
      </w:r>
      <w:r w:rsidR="0004762F">
        <w:rPr>
          <w:rFonts w:ascii="Times New Roman" w:hAnsi="Times New Roman" w:cs="Times New Roman"/>
          <w:sz w:val="24"/>
          <w:szCs w:val="24"/>
        </w:rPr>
        <w:t>, организованные для воспитанников старших групп</w:t>
      </w:r>
      <w:r w:rsidRPr="008B2D4E">
        <w:rPr>
          <w:rFonts w:ascii="Times New Roman" w:hAnsi="Times New Roman" w:cs="Times New Roman"/>
          <w:sz w:val="24"/>
          <w:szCs w:val="24"/>
        </w:rPr>
        <w:t xml:space="preserve"> </w:t>
      </w:r>
      <w:r w:rsidR="0004762F" w:rsidRPr="008B2D4E">
        <w:rPr>
          <w:rFonts w:ascii="Times New Roman" w:hAnsi="Times New Roman" w:cs="Times New Roman"/>
          <w:sz w:val="24"/>
          <w:szCs w:val="24"/>
        </w:rPr>
        <w:t>вызыв</w:t>
      </w:r>
      <w:r w:rsidR="0004762F">
        <w:rPr>
          <w:rFonts w:ascii="Times New Roman" w:hAnsi="Times New Roman" w:cs="Times New Roman"/>
          <w:sz w:val="24"/>
          <w:szCs w:val="24"/>
        </w:rPr>
        <w:t>али</w:t>
      </w:r>
      <w:r w:rsidR="0004762F" w:rsidRPr="008B2D4E">
        <w:rPr>
          <w:rFonts w:ascii="Times New Roman" w:hAnsi="Times New Roman" w:cs="Times New Roman"/>
          <w:sz w:val="24"/>
          <w:szCs w:val="24"/>
        </w:rPr>
        <w:t xml:space="preserve"> у детей</w:t>
      </w:r>
      <w:r w:rsidR="0004762F">
        <w:rPr>
          <w:rFonts w:ascii="Times New Roman" w:hAnsi="Times New Roman" w:cs="Times New Roman"/>
          <w:sz w:val="24"/>
          <w:szCs w:val="24"/>
        </w:rPr>
        <w:t xml:space="preserve"> положительные эмоции и чувства.</w:t>
      </w:r>
      <w:r w:rsidR="0004762F" w:rsidRPr="008B2D4E">
        <w:rPr>
          <w:rFonts w:ascii="Times New Roman" w:hAnsi="Times New Roman" w:cs="Times New Roman"/>
          <w:sz w:val="24"/>
          <w:szCs w:val="24"/>
        </w:rPr>
        <w:t xml:space="preserve"> </w:t>
      </w:r>
      <w:r w:rsidR="0004762F">
        <w:rPr>
          <w:rFonts w:ascii="Times New Roman" w:hAnsi="Times New Roman" w:cs="Times New Roman"/>
          <w:sz w:val="24"/>
          <w:szCs w:val="24"/>
        </w:rPr>
        <w:t>Дети познакомились</w:t>
      </w:r>
      <w:r w:rsidRPr="008B2D4E">
        <w:rPr>
          <w:rFonts w:ascii="Times New Roman" w:hAnsi="Times New Roman" w:cs="Times New Roman"/>
          <w:sz w:val="24"/>
          <w:szCs w:val="24"/>
        </w:rPr>
        <w:t xml:space="preserve"> с</w:t>
      </w:r>
      <w:r w:rsidR="009446F9">
        <w:rPr>
          <w:rFonts w:ascii="Times New Roman" w:hAnsi="Times New Roman" w:cs="Times New Roman"/>
          <w:sz w:val="24"/>
          <w:szCs w:val="24"/>
        </w:rPr>
        <w:t xml:space="preserve"> </w:t>
      </w:r>
      <w:r w:rsidR="003564DD">
        <w:rPr>
          <w:rFonts w:ascii="Times New Roman" w:hAnsi="Times New Roman" w:cs="Times New Roman"/>
          <w:sz w:val="24"/>
          <w:szCs w:val="24"/>
        </w:rPr>
        <w:t xml:space="preserve">предприятиями и </w:t>
      </w:r>
      <w:r w:rsidR="009446F9">
        <w:rPr>
          <w:rFonts w:ascii="Times New Roman" w:hAnsi="Times New Roman" w:cs="Times New Roman"/>
          <w:sz w:val="24"/>
          <w:szCs w:val="24"/>
        </w:rPr>
        <w:t>достопримечательностями родного села</w:t>
      </w:r>
      <w:r w:rsidRPr="008B2D4E">
        <w:rPr>
          <w:rFonts w:ascii="Times New Roman" w:hAnsi="Times New Roman" w:cs="Times New Roman"/>
          <w:sz w:val="24"/>
          <w:szCs w:val="24"/>
        </w:rPr>
        <w:t xml:space="preserve">, </w:t>
      </w:r>
      <w:r w:rsidR="003564DD" w:rsidRPr="00A53F48">
        <w:rPr>
          <w:rFonts w:ascii="Times New Roman" w:hAnsi="Times New Roman" w:cs="Times New Roman"/>
          <w:sz w:val="24"/>
          <w:szCs w:val="24"/>
        </w:rPr>
        <w:t>природой нашей местности</w:t>
      </w:r>
      <w:r w:rsidRPr="00A53F48">
        <w:rPr>
          <w:rFonts w:ascii="Times New Roman" w:hAnsi="Times New Roman" w:cs="Times New Roman"/>
          <w:sz w:val="24"/>
          <w:szCs w:val="24"/>
        </w:rPr>
        <w:t>, знаменитыми</w:t>
      </w:r>
      <w:r w:rsidR="009446F9" w:rsidRPr="00A53F48">
        <w:rPr>
          <w:rFonts w:ascii="Times New Roman" w:hAnsi="Times New Roman" w:cs="Times New Roman"/>
          <w:sz w:val="24"/>
          <w:szCs w:val="24"/>
        </w:rPr>
        <w:t xml:space="preserve"> </w:t>
      </w:r>
      <w:r w:rsidRPr="00A53F48">
        <w:rPr>
          <w:rFonts w:ascii="Times New Roman" w:hAnsi="Times New Roman" w:cs="Times New Roman"/>
          <w:sz w:val="24"/>
          <w:szCs w:val="24"/>
        </w:rPr>
        <w:t>людьми</w:t>
      </w:r>
      <w:r w:rsidR="003564DD" w:rsidRPr="00A53F48">
        <w:rPr>
          <w:rFonts w:ascii="Times New Roman" w:hAnsi="Times New Roman" w:cs="Times New Roman"/>
          <w:sz w:val="24"/>
          <w:szCs w:val="24"/>
        </w:rPr>
        <w:t xml:space="preserve"> и т.д. </w:t>
      </w:r>
    </w:p>
    <w:p w:rsidR="00A53F48" w:rsidRPr="00A53F48" w:rsidRDefault="00BD53CA" w:rsidP="00BD53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2"/>
          <w:rFonts w:ascii="Times New Roman" w:hAnsi="Times New Roman" w:cs="Times New Roman"/>
          <w:sz w:val="24"/>
          <w:szCs w:val="24"/>
        </w:rPr>
        <w:t>Немаловажная р</w:t>
      </w:r>
      <w:r w:rsidR="00C41115">
        <w:rPr>
          <w:rStyle w:val="c2"/>
          <w:rFonts w:ascii="Times New Roman" w:hAnsi="Times New Roman" w:cs="Times New Roman"/>
          <w:sz w:val="24"/>
          <w:szCs w:val="24"/>
        </w:rPr>
        <w:t xml:space="preserve">оль </w:t>
      </w:r>
      <w:r>
        <w:rPr>
          <w:rStyle w:val="c2"/>
          <w:rFonts w:ascii="Times New Roman" w:hAnsi="Times New Roman" w:cs="Times New Roman"/>
          <w:sz w:val="24"/>
          <w:szCs w:val="24"/>
        </w:rPr>
        <w:t>в формировании нравственно-</w:t>
      </w:r>
      <w:r w:rsidR="00C41115" w:rsidRPr="00A53F48">
        <w:rPr>
          <w:rStyle w:val="c2"/>
          <w:rFonts w:ascii="Times New Roman" w:hAnsi="Times New Roman" w:cs="Times New Roman"/>
          <w:sz w:val="24"/>
          <w:szCs w:val="24"/>
        </w:rPr>
        <w:t>патриотического сознания</w:t>
      </w:r>
      <w:r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C41115">
        <w:rPr>
          <w:rStyle w:val="c2"/>
          <w:rFonts w:ascii="Times New Roman" w:hAnsi="Times New Roman" w:cs="Times New Roman"/>
          <w:sz w:val="24"/>
          <w:szCs w:val="24"/>
        </w:rPr>
        <w:t xml:space="preserve">дошкольников </w:t>
      </w:r>
      <w:r>
        <w:rPr>
          <w:rStyle w:val="c2"/>
          <w:rFonts w:ascii="Times New Roman" w:hAnsi="Times New Roman" w:cs="Times New Roman"/>
          <w:sz w:val="24"/>
          <w:szCs w:val="24"/>
        </w:rPr>
        <w:t>принадлежит</w:t>
      </w:r>
      <w:r w:rsidR="00930148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A53F48" w:rsidRPr="00A53F48">
        <w:rPr>
          <w:rStyle w:val="c2"/>
          <w:rFonts w:ascii="Times New Roman" w:hAnsi="Times New Roman" w:cs="Times New Roman"/>
          <w:sz w:val="24"/>
          <w:szCs w:val="24"/>
        </w:rPr>
        <w:t>сотрудничеств</w:t>
      </w:r>
      <w:r>
        <w:rPr>
          <w:rStyle w:val="c2"/>
          <w:rFonts w:ascii="Times New Roman" w:hAnsi="Times New Roman" w:cs="Times New Roman"/>
          <w:sz w:val="24"/>
          <w:szCs w:val="24"/>
        </w:rPr>
        <w:t>у</w:t>
      </w:r>
      <w:r w:rsidR="00A53F48" w:rsidRPr="00A53F48">
        <w:rPr>
          <w:rStyle w:val="c2"/>
          <w:rFonts w:ascii="Times New Roman" w:hAnsi="Times New Roman" w:cs="Times New Roman"/>
          <w:sz w:val="24"/>
          <w:szCs w:val="24"/>
        </w:rPr>
        <w:t xml:space="preserve"> с социально значимыми учреждениями нашего </w:t>
      </w:r>
      <w:r w:rsidR="00A53F48">
        <w:rPr>
          <w:rStyle w:val="c2"/>
          <w:rFonts w:ascii="Times New Roman" w:hAnsi="Times New Roman" w:cs="Times New Roman"/>
          <w:sz w:val="24"/>
          <w:szCs w:val="24"/>
        </w:rPr>
        <w:t>села</w:t>
      </w:r>
      <w:r w:rsidR="00C41115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</w:p>
    <w:p w:rsidR="00D43B55" w:rsidRDefault="002902DF" w:rsidP="00D43B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F48">
        <w:rPr>
          <w:rFonts w:ascii="Times New Roman" w:hAnsi="Times New Roman" w:cs="Times New Roman"/>
          <w:sz w:val="24"/>
          <w:szCs w:val="24"/>
        </w:rPr>
        <w:t>В</w:t>
      </w:r>
      <w:r w:rsidR="002B7FE8" w:rsidRPr="00A53F48">
        <w:rPr>
          <w:rFonts w:ascii="Times New Roman" w:hAnsi="Times New Roman" w:cs="Times New Roman"/>
          <w:sz w:val="24"/>
          <w:szCs w:val="24"/>
        </w:rPr>
        <w:t xml:space="preserve"> сельской библиотеке для </w:t>
      </w:r>
      <w:r w:rsidR="00BD53CA">
        <w:rPr>
          <w:rFonts w:ascii="Times New Roman" w:hAnsi="Times New Roman" w:cs="Times New Roman"/>
          <w:sz w:val="24"/>
          <w:szCs w:val="24"/>
        </w:rPr>
        <w:t xml:space="preserve">воспитанников </w:t>
      </w:r>
      <w:r w:rsidR="002B7FE8" w:rsidRPr="00A53F48">
        <w:rPr>
          <w:rFonts w:ascii="Times New Roman" w:hAnsi="Times New Roman" w:cs="Times New Roman"/>
          <w:sz w:val="24"/>
          <w:szCs w:val="24"/>
        </w:rPr>
        <w:t xml:space="preserve">организовали </w:t>
      </w:r>
      <w:r w:rsidR="00493C63" w:rsidRPr="00A53F48">
        <w:rPr>
          <w:rFonts w:ascii="Times New Roman" w:hAnsi="Times New Roman" w:cs="Times New Roman"/>
          <w:sz w:val="24"/>
          <w:szCs w:val="24"/>
        </w:rPr>
        <w:t xml:space="preserve">мероприятия: </w:t>
      </w:r>
      <w:r w:rsidR="002B7FE8" w:rsidRPr="00A53F48">
        <w:rPr>
          <w:rFonts w:ascii="Times New Roman" w:hAnsi="Times New Roman" w:cs="Times New Roman"/>
          <w:sz w:val="24"/>
          <w:szCs w:val="24"/>
        </w:rPr>
        <w:t>встречу с поэтами и писателями Сызранского района «Пою тебе, мой край родной</w:t>
      </w:r>
      <w:r w:rsidR="00BF593F" w:rsidRPr="00A53F48">
        <w:rPr>
          <w:rFonts w:ascii="Times New Roman" w:hAnsi="Times New Roman" w:cs="Times New Roman"/>
          <w:sz w:val="24"/>
          <w:szCs w:val="24"/>
        </w:rPr>
        <w:t xml:space="preserve">», </w:t>
      </w:r>
      <w:r w:rsidR="00762D83" w:rsidRPr="00A53F48">
        <w:rPr>
          <w:rFonts w:ascii="Times New Roman" w:hAnsi="Times New Roman" w:cs="Times New Roman"/>
          <w:sz w:val="24"/>
          <w:szCs w:val="24"/>
        </w:rPr>
        <w:t>тематический вечер</w:t>
      </w:r>
      <w:r w:rsidR="00BF593F" w:rsidRPr="00A53F48">
        <w:rPr>
          <w:rFonts w:ascii="Times New Roman" w:hAnsi="Times New Roman" w:cs="Times New Roman"/>
          <w:sz w:val="24"/>
          <w:szCs w:val="24"/>
        </w:rPr>
        <w:t xml:space="preserve"> с </w:t>
      </w:r>
      <w:r w:rsidR="00BD53CA">
        <w:rPr>
          <w:rFonts w:ascii="Times New Roman" w:hAnsi="Times New Roman" w:cs="Times New Roman"/>
          <w:sz w:val="24"/>
          <w:szCs w:val="24"/>
        </w:rPr>
        <w:t xml:space="preserve">местным писателем-краеведом Г.Г. </w:t>
      </w:r>
      <w:r w:rsidR="00BF593F" w:rsidRPr="00A53F48">
        <w:rPr>
          <w:rFonts w:ascii="Times New Roman" w:hAnsi="Times New Roman" w:cs="Times New Roman"/>
          <w:sz w:val="24"/>
          <w:szCs w:val="24"/>
        </w:rPr>
        <w:t>Журловой.</w:t>
      </w:r>
      <w:r w:rsidRPr="00A53F4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2E3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762D83" w:rsidRPr="00A53F48">
        <w:rPr>
          <w:rFonts w:ascii="Times New Roman" w:hAnsi="Times New Roman" w:cs="Times New Roman"/>
          <w:sz w:val="24"/>
          <w:szCs w:val="24"/>
        </w:rPr>
        <w:t xml:space="preserve"> Дню Победы в школьном музее состоялось </w:t>
      </w:r>
      <w:r w:rsidR="001C293A" w:rsidRPr="00A53F48">
        <w:rPr>
          <w:rFonts w:ascii="Times New Roman" w:hAnsi="Times New Roman" w:cs="Times New Roman"/>
          <w:sz w:val="24"/>
          <w:szCs w:val="24"/>
        </w:rPr>
        <w:t>мероприятие «</w:t>
      </w:r>
      <w:r w:rsidR="001C293A">
        <w:rPr>
          <w:rFonts w:ascii="Times New Roman" w:hAnsi="Times New Roman" w:cs="Times New Roman"/>
          <w:sz w:val="24"/>
          <w:szCs w:val="24"/>
        </w:rPr>
        <w:t>Мы внуки твои, Победа</w:t>
      </w:r>
      <w:r w:rsidR="008C3B3C">
        <w:rPr>
          <w:rFonts w:ascii="Times New Roman" w:hAnsi="Times New Roman" w:cs="Times New Roman"/>
          <w:sz w:val="24"/>
          <w:szCs w:val="24"/>
        </w:rPr>
        <w:t>». В</w:t>
      </w:r>
      <w:r w:rsidR="00762D83">
        <w:rPr>
          <w:rFonts w:ascii="Times New Roman" w:hAnsi="Times New Roman" w:cs="Times New Roman"/>
          <w:sz w:val="24"/>
          <w:szCs w:val="24"/>
        </w:rPr>
        <w:t>оспитанники познакомились с экспозицией о нашем земляке Герое Советского Союза С.Т.</w:t>
      </w:r>
      <w:r w:rsidR="005C2E3C">
        <w:rPr>
          <w:rFonts w:ascii="Times New Roman" w:hAnsi="Times New Roman" w:cs="Times New Roman"/>
          <w:sz w:val="24"/>
          <w:szCs w:val="24"/>
        </w:rPr>
        <w:t xml:space="preserve"> </w:t>
      </w:r>
      <w:r w:rsidR="00762D83">
        <w:rPr>
          <w:rFonts w:ascii="Times New Roman" w:hAnsi="Times New Roman" w:cs="Times New Roman"/>
          <w:sz w:val="24"/>
          <w:szCs w:val="24"/>
        </w:rPr>
        <w:t xml:space="preserve">Теплове, </w:t>
      </w:r>
      <w:r w:rsidR="008C3B3C">
        <w:rPr>
          <w:rFonts w:ascii="Times New Roman" w:hAnsi="Times New Roman" w:cs="Times New Roman"/>
          <w:sz w:val="24"/>
          <w:szCs w:val="24"/>
        </w:rPr>
        <w:t>макетом военного блиндажа, фотовыставкой «Победой кончилась война!». Ежегодно 9 Мая воспитанники участвуют в торжественном митинге</w:t>
      </w:r>
      <w:r w:rsidR="008B4D9F">
        <w:rPr>
          <w:rFonts w:ascii="Times New Roman" w:hAnsi="Times New Roman" w:cs="Times New Roman"/>
          <w:sz w:val="24"/>
          <w:szCs w:val="24"/>
        </w:rPr>
        <w:t xml:space="preserve"> у памятника погиб</w:t>
      </w:r>
      <w:r w:rsidR="00BD53CA">
        <w:rPr>
          <w:rFonts w:ascii="Times New Roman" w:hAnsi="Times New Roman" w:cs="Times New Roman"/>
          <w:sz w:val="24"/>
          <w:szCs w:val="24"/>
        </w:rPr>
        <w:t>ш</w:t>
      </w:r>
      <w:r w:rsidR="008B4D9F">
        <w:rPr>
          <w:rFonts w:ascii="Times New Roman" w:hAnsi="Times New Roman" w:cs="Times New Roman"/>
          <w:sz w:val="24"/>
          <w:szCs w:val="24"/>
        </w:rPr>
        <w:t>им воинам- односельчанам.</w:t>
      </w:r>
    </w:p>
    <w:p w:rsidR="000A54EC" w:rsidRPr="00C4013C" w:rsidRDefault="00D43B55" w:rsidP="00C401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D43B55">
        <w:rPr>
          <w:rStyle w:val="c2"/>
          <w:rFonts w:ascii="Times New Roman" w:hAnsi="Times New Roman" w:cs="Times New Roman"/>
          <w:sz w:val="24"/>
          <w:szCs w:val="24"/>
        </w:rPr>
        <w:t xml:space="preserve">аким образом, нравственно-патриотическое воспитание дошкольников - сложный длительный процесс, требующий </w:t>
      </w:r>
      <w:r w:rsidR="00503928">
        <w:rPr>
          <w:rStyle w:val="c2"/>
          <w:rFonts w:ascii="Times New Roman" w:hAnsi="Times New Roman" w:cs="Times New Roman"/>
          <w:sz w:val="24"/>
          <w:szCs w:val="24"/>
        </w:rPr>
        <w:t xml:space="preserve">от </w:t>
      </w:r>
      <w:r w:rsidR="00503928" w:rsidRPr="00D43B55">
        <w:rPr>
          <w:rStyle w:val="c2"/>
          <w:rFonts w:ascii="Times New Roman" w:hAnsi="Times New Roman" w:cs="Times New Roman"/>
          <w:sz w:val="24"/>
          <w:szCs w:val="24"/>
        </w:rPr>
        <w:t>педагогов</w:t>
      </w:r>
      <w:r w:rsidRPr="00D43B55">
        <w:rPr>
          <w:rStyle w:val="c2"/>
          <w:rFonts w:ascii="Times New Roman" w:hAnsi="Times New Roman" w:cs="Times New Roman"/>
          <w:sz w:val="24"/>
          <w:szCs w:val="24"/>
        </w:rPr>
        <w:t xml:space="preserve"> систематической и планомерной работы</w:t>
      </w:r>
      <w:r w:rsidR="00503928">
        <w:rPr>
          <w:rStyle w:val="c2"/>
          <w:rFonts w:ascii="Times New Roman" w:hAnsi="Times New Roman" w:cs="Times New Roman"/>
          <w:sz w:val="24"/>
          <w:szCs w:val="24"/>
        </w:rPr>
        <w:t>.</w:t>
      </w:r>
      <w:r w:rsidR="00C4013C">
        <w:rPr>
          <w:rStyle w:val="c2"/>
          <w:rFonts w:ascii="Times New Roman" w:hAnsi="Times New Roman" w:cs="Times New Roman"/>
          <w:sz w:val="24"/>
          <w:szCs w:val="24"/>
        </w:rPr>
        <w:t xml:space="preserve"> Только в целенаправленном воспитании рождается настоящий патриотизм.</w:t>
      </w:r>
    </w:p>
    <w:sectPr w:rsidR="000A54EC" w:rsidRPr="00C4013C" w:rsidSect="000C3D80">
      <w:type w:val="continuous"/>
      <w:pgSz w:w="12240" w:h="15840"/>
      <w:pgMar w:top="851" w:right="474" w:bottom="426" w:left="99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3D2262"/>
    <w:rsid w:val="0001743D"/>
    <w:rsid w:val="0004762F"/>
    <w:rsid w:val="000A54EC"/>
    <w:rsid w:val="000C3D80"/>
    <w:rsid w:val="000F1E3D"/>
    <w:rsid w:val="00121D2B"/>
    <w:rsid w:val="00147CC9"/>
    <w:rsid w:val="00167358"/>
    <w:rsid w:val="001767CC"/>
    <w:rsid w:val="00181495"/>
    <w:rsid w:val="0018172D"/>
    <w:rsid w:val="0018232E"/>
    <w:rsid w:val="00190AC4"/>
    <w:rsid w:val="001C293A"/>
    <w:rsid w:val="001E3DB7"/>
    <w:rsid w:val="002375EB"/>
    <w:rsid w:val="00242BF3"/>
    <w:rsid w:val="002740AA"/>
    <w:rsid w:val="002839B4"/>
    <w:rsid w:val="002902DF"/>
    <w:rsid w:val="002B3B05"/>
    <w:rsid w:val="002B7FE8"/>
    <w:rsid w:val="002C2E62"/>
    <w:rsid w:val="002F73C4"/>
    <w:rsid w:val="003240E1"/>
    <w:rsid w:val="003564DD"/>
    <w:rsid w:val="003A0742"/>
    <w:rsid w:val="003D2262"/>
    <w:rsid w:val="003F4133"/>
    <w:rsid w:val="00445AAB"/>
    <w:rsid w:val="004607FC"/>
    <w:rsid w:val="00493C63"/>
    <w:rsid w:val="00497B38"/>
    <w:rsid w:val="004F7A86"/>
    <w:rsid w:val="00503928"/>
    <w:rsid w:val="00553310"/>
    <w:rsid w:val="00557D72"/>
    <w:rsid w:val="005641CF"/>
    <w:rsid w:val="0059342C"/>
    <w:rsid w:val="005C2E3C"/>
    <w:rsid w:val="005E438A"/>
    <w:rsid w:val="005F4C32"/>
    <w:rsid w:val="005F604D"/>
    <w:rsid w:val="0064179E"/>
    <w:rsid w:val="006531AC"/>
    <w:rsid w:val="0068417A"/>
    <w:rsid w:val="006C2F91"/>
    <w:rsid w:val="00745922"/>
    <w:rsid w:val="0075192E"/>
    <w:rsid w:val="00761CE9"/>
    <w:rsid w:val="00762D83"/>
    <w:rsid w:val="00786B0C"/>
    <w:rsid w:val="007979EE"/>
    <w:rsid w:val="007B2A7B"/>
    <w:rsid w:val="007B59AF"/>
    <w:rsid w:val="007B5BC1"/>
    <w:rsid w:val="007C2AAC"/>
    <w:rsid w:val="00806702"/>
    <w:rsid w:val="008211B6"/>
    <w:rsid w:val="00824287"/>
    <w:rsid w:val="00835CCC"/>
    <w:rsid w:val="0085736F"/>
    <w:rsid w:val="00860DB3"/>
    <w:rsid w:val="00872B79"/>
    <w:rsid w:val="00893F55"/>
    <w:rsid w:val="00895915"/>
    <w:rsid w:val="008A7744"/>
    <w:rsid w:val="008B2D4E"/>
    <w:rsid w:val="008B4D9F"/>
    <w:rsid w:val="008C3B3C"/>
    <w:rsid w:val="00921FE0"/>
    <w:rsid w:val="00930148"/>
    <w:rsid w:val="009446F9"/>
    <w:rsid w:val="00995BFD"/>
    <w:rsid w:val="009B29B4"/>
    <w:rsid w:val="009C6357"/>
    <w:rsid w:val="00A10FE2"/>
    <w:rsid w:val="00A11C38"/>
    <w:rsid w:val="00A35487"/>
    <w:rsid w:val="00A36519"/>
    <w:rsid w:val="00A53F48"/>
    <w:rsid w:val="00A80B2D"/>
    <w:rsid w:val="00AA3A14"/>
    <w:rsid w:val="00AC1AE1"/>
    <w:rsid w:val="00AC2F46"/>
    <w:rsid w:val="00AC7B5B"/>
    <w:rsid w:val="00AD1367"/>
    <w:rsid w:val="00AD7D0F"/>
    <w:rsid w:val="00AF724E"/>
    <w:rsid w:val="00B64FCB"/>
    <w:rsid w:val="00B752A9"/>
    <w:rsid w:val="00BD53CA"/>
    <w:rsid w:val="00BF593F"/>
    <w:rsid w:val="00C03CEF"/>
    <w:rsid w:val="00C10187"/>
    <w:rsid w:val="00C12D73"/>
    <w:rsid w:val="00C4013C"/>
    <w:rsid w:val="00C402A7"/>
    <w:rsid w:val="00C41115"/>
    <w:rsid w:val="00C56725"/>
    <w:rsid w:val="00D26236"/>
    <w:rsid w:val="00D36FAB"/>
    <w:rsid w:val="00D43B55"/>
    <w:rsid w:val="00D465FC"/>
    <w:rsid w:val="00D570CB"/>
    <w:rsid w:val="00DB4713"/>
    <w:rsid w:val="00DB720B"/>
    <w:rsid w:val="00DD4CB8"/>
    <w:rsid w:val="00DE254D"/>
    <w:rsid w:val="00DE71B8"/>
    <w:rsid w:val="00E12673"/>
    <w:rsid w:val="00E1282B"/>
    <w:rsid w:val="00EC6A3E"/>
    <w:rsid w:val="00FF2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4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740AA"/>
    <w:rPr>
      <w:b/>
      <w:bCs/>
    </w:rPr>
  </w:style>
  <w:style w:type="paragraph" w:customStyle="1" w:styleId="Default">
    <w:name w:val="Default"/>
    <w:rsid w:val="008A77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rsid w:val="0068417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68417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8">
    <w:name w:val="c8"/>
    <w:basedOn w:val="a0"/>
    <w:rsid w:val="000F1E3D"/>
  </w:style>
  <w:style w:type="character" w:customStyle="1" w:styleId="apple-style-span">
    <w:name w:val="apple-style-span"/>
    <w:basedOn w:val="a0"/>
    <w:rsid w:val="000F1E3D"/>
  </w:style>
  <w:style w:type="character" w:customStyle="1" w:styleId="apple-converted-space">
    <w:name w:val="apple-converted-space"/>
    <w:basedOn w:val="a0"/>
    <w:rsid w:val="000F1E3D"/>
  </w:style>
  <w:style w:type="paragraph" w:customStyle="1" w:styleId="c19">
    <w:name w:val="c19"/>
    <w:basedOn w:val="a"/>
    <w:rsid w:val="00806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0A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0A54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14C43-6FB3-48E1-BB7E-75A80F02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</Company>
  <LinksUpToDate>false</LinksUpToDate>
  <CharactersWithSpaces>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84</cp:revision>
  <dcterms:created xsi:type="dcterms:W3CDTF">2016-11-02T12:31:00Z</dcterms:created>
  <dcterms:modified xsi:type="dcterms:W3CDTF">2016-11-06T16:26:00Z</dcterms:modified>
</cp:coreProperties>
</file>